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735725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E73AEF">
        <w:rPr>
          <w:rFonts w:ascii="Times New Roman" w:eastAsia="Times New Roman" w:hAnsi="Times New Roman" w:cs="Times New Roman"/>
          <w:sz w:val="32"/>
          <w:szCs w:val="24"/>
        </w:rPr>
        <w:t xml:space="preserve">9  от  06 апреля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</w:t>
      </w:r>
      <w:r w:rsidR="00735725">
        <w:rPr>
          <w:rFonts w:ascii="Times New Roman" w:eastAsia="Times New Roman" w:hAnsi="Times New Roman" w:cs="Times New Roman"/>
          <w:sz w:val="32"/>
          <w:szCs w:val="24"/>
        </w:rPr>
        <w:t xml:space="preserve">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В.А.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124524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</w:t>
      </w:r>
      <w:bookmarkStart w:id="0" w:name="_GoBack"/>
      <w:bookmarkEnd w:id="0"/>
      <w:r w:rsidR="00124524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  <w:r w:rsidR="00124524">
        <w:rPr>
          <w:rFonts w:ascii="Times New Roman" w:eastAsia="Times New Roman" w:hAnsi="Times New Roman" w:cs="Times New Roman"/>
          <w:sz w:val="32"/>
          <w:szCs w:val="24"/>
        </w:rPr>
        <w:t>«06» апреля 2020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246BE9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ОУДп</w:t>
      </w:r>
      <w:r w:rsidR="00BD4C2D">
        <w:rPr>
          <w:rFonts w:ascii="Times New Roman" w:eastAsia="Times New Roman" w:hAnsi="Times New Roman" w:cs="Times New Roman"/>
          <w:b/>
          <w:sz w:val="32"/>
          <w:szCs w:val="32"/>
        </w:rPr>
        <w:t>.04 МАТЕМАТИКА</w:t>
      </w:r>
    </w:p>
    <w:p w:rsidR="00735725" w:rsidRDefault="002F6926" w:rsidP="00735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proofErr w:type="gramStart"/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076E1E" w:rsidRPr="00076E1E">
        <w:rPr>
          <w:rFonts w:ascii="Times New Roman" w:hAnsi="Times New Roman" w:cs="Times New Roman"/>
          <w:b/>
          <w:sz w:val="32"/>
          <w:szCs w:val="32"/>
        </w:rPr>
        <w:t>15.01.05 Сварщик (ручной и частично механизированной сварки (наплавки)</w:t>
      </w:r>
      <w:proofErr w:type="gramEnd"/>
    </w:p>
    <w:p w:rsidR="002F6926" w:rsidRPr="00735725" w:rsidRDefault="002F6926" w:rsidP="00735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735725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55"/>
        <w:gridCol w:w="3323"/>
        <w:gridCol w:w="1838"/>
        <w:gridCol w:w="9498"/>
      </w:tblGrid>
      <w:tr w:rsidR="00120FF3" w:rsidRPr="00E61738" w:rsidTr="00735725">
        <w:tc>
          <w:tcPr>
            <w:tcW w:w="306" w:type="pct"/>
          </w:tcPr>
          <w:p w:rsidR="00120FF3" w:rsidRDefault="00120FF3" w:rsidP="000A2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  <w:r w:rsidR="00CA342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</w:t>
            </w:r>
          </w:p>
          <w:p w:rsidR="00CA3422" w:rsidRDefault="00CA3422" w:rsidP="000A2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Номер</w:t>
            </w:r>
          </w:p>
          <w:p w:rsidR="00CA3422" w:rsidRPr="00120FF3" w:rsidRDefault="00CA3422" w:rsidP="000A22F4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урока</w:t>
            </w:r>
          </w:p>
        </w:tc>
        <w:tc>
          <w:tcPr>
            <w:tcW w:w="1064" w:type="pct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589" w:type="pct"/>
          </w:tcPr>
          <w:p w:rsidR="00120FF3" w:rsidRPr="00120FF3" w:rsidRDefault="00120FF3" w:rsidP="000A22F4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0A22F4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3042" w:type="pct"/>
          </w:tcPr>
          <w:p w:rsidR="00120FF3" w:rsidRPr="00120FF3" w:rsidRDefault="00120FF3" w:rsidP="000A22F4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0A22F4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0A22F4">
        <w:tc>
          <w:tcPr>
            <w:tcW w:w="5000" w:type="pct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FD6CE2" w:rsidRPr="00E61738" w:rsidTr="000A22F4">
        <w:tc>
          <w:tcPr>
            <w:tcW w:w="5000" w:type="pct"/>
            <w:gridSpan w:val="4"/>
          </w:tcPr>
          <w:p w:rsidR="00FD6CE2" w:rsidRPr="00FD6CE2" w:rsidRDefault="00FD6CE2" w:rsidP="00FD6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73">
              <w:rPr>
                <w:rStyle w:val="FontStyle67"/>
                <w:b/>
                <w:sz w:val="28"/>
                <w:szCs w:val="28"/>
              </w:rPr>
              <w:t>Уравнения и неравенства</w:t>
            </w:r>
          </w:p>
        </w:tc>
      </w:tr>
      <w:tr w:rsidR="009F5965" w:rsidTr="00735725">
        <w:tc>
          <w:tcPr>
            <w:tcW w:w="306" w:type="pct"/>
          </w:tcPr>
          <w:p w:rsidR="009F5965" w:rsidRDefault="009F5965" w:rsidP="00FD6CE2">
            <w:r>
              <w:t>06.04.20</w:t>
            </w:r>
          </w:p>
          <w:p w:rsidR="009F5965" w:rsidRDefault="009F5965" w:rsidP="00FD6CE2"/>
          <w:p w:rsidR="009F5965" w:rsidRDefault="009F5965" w:rsidP="00FD6CE2">
            <w:r>
              <w:t>123</w:t>
            </w:r>
          </w:p>
        </w:tc>
        <w:tc>
          <w:tcPr>
            <w:tcW w:w="1064" w:type="pct"/>
          </w:tcPr>
          <w:p w:rsidR="009F5965" w:rsidRPr="00FD6CE2" w:rsidRDefault="009F5965" w:rsidP="009F5965">
            <w:pPr>
              <w:rPr>
                <w:rStyle w:val="FontStyle67"/>
                <w:sz w:val="24"/>
                <w:szCs w:val="24"/>
              </w:rPr>
            </w:pPr>
            <w:r w:rsidRPr="009F5965">
              <w:rPr>
                <w:rFonts w:ascii="Times New Roman" w:hAnsi="Times New Roman" w:cs="Times New Roman"/>
                <w:sz w:val="24"/>
                <w:szCs w:val="24"/>
              </w:rPr>
              <w:t>Рациональные, иррациональные,показательные и тригонометрические уравнения и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" w:type="pct"/>
          </w:tcPr>
          <w:p w:rsidR="009F5965" w:rsidRPr="0094212C" w:rsidRDefault="009F5965" w:rsidP="000A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проверка.</w:t>
            </w:r>
          </w:p>
        </w:tc>
        <w:tc>
          <w:tcPr>
            <w:tcW w:w="3042" w:type="pct"/>
          </w:tcPr>
          <w:p w:rsidR="009F5965" w:rsidRPr="0094212C" w:rsidRDefault="009F5965" w:rsidP="000A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 «</w:t>
            </w:r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Рациональные, иррациональные, показательные и тригонометрические уравнения и системы» </w:t>
            </w:r>
            <w:hyperlink r:id="rId5" w:tgtFrame="_blank" w:history="1">
              <w:r w:rsidRPr="0094212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https://youtu.be/pGcg_9e2CKA</w:t>
              </w:r>
            </w:hyperlink>
            <w:r w:rsidRPr="00942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965" w:rsidRPr="0094212C" w:rsidRDefault="009F5965" w:rsidP="000A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учебник М.И.Башмаков «Математика. Учебник для СПО»  </w:t>
            </w:r>
            <w:hyperlink r:id="rId6" w:history="1">
              <w:r w:rsidRPr="009421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file:///C:/Users/x/Desktop/Башмаков-учебник%20и%20задачник/Математика.%20Учебник%20(СПО)_Башмаков%20М.И_2014%20-256с.pdf</w:t>
              </w:r>
            </w:hyperlink>
            <w:r w:rsidRPr="0094212C">
              <w:rPr>
                <w:rFonts w:ascii="Times New Roman" w:hAnsi="Times New Roman" w:cs="Times New Roman"/>
                <w:sz w:val="24"/>
                <w:szCs w:val="24"/>
              </w:rPr>
              <w:t>. Стр. 228-231.</w:t>
            </w:r>
          </w:p>
          <w:p w:rsidR="009F5965" w:rsidRPr="0094212C" w:rsidRDefault="009F5965" w:rsidP="000A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7" w:history="1">
              <w:r w:rsidRPr="009421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 w:rsidR="0094212C"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94212C" w:rsidRPr="0094212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94212C"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283  номер 12.1 А,Б</w:t>
            </w:r>
          </w:p>
          <w:p w:rsidR="009F5965" w:rsidRPr="0094212C" w:rsidRDefault="009F5965" w:rsidP="000A2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65" w:rsidTr="00735725">
        <w:tc>
          <w:tcPr>
            <w:tcW w:w="306" w:type="pct"/>
          </w:tcPr>
          <w:p w:rsidR="009F5965" w:rsidRDefault="009F5965" w:rsidP="00FD6CE2">
            <w:r>
              <w:t>06.0.20</w:t>
            </w:r>
          </w:p>
          <w:p w:rsidR="009F5965" w:rsidRDefault="009F5965" w:rsidP="00FD6CE2"/>
          <w:p w:rsidR="009F5965" w:rsidRDefault="009F5965" w:rsidP="00FD6CE2">
            <w:r>
              <w:t>124</w:t>
            </w:r>
          </w:p>
        </w:tc>
        <w:tc>
          <w:tcPr>
            <w:tcW w:w="1064" w:type="pct"/>
          </w:tcPr>
          <w:p w:rsidR="009F5965" w:rsidRPr="00FD6CE2" w:rsidRDefault="009F5965" w:rsidP="00FD6CE2">
            <w:pPr>
              <w:rPr>
                <w:rStyle w:val="FontStyle67"/>
                <w:sz w:val="24"/>
                <w:szCs w:val="24"/>
              </w:rPr>
            </w:pPr>
            <w:r w:rsidRPr="00FD6C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по теме «Корни  уравнений.  Равносильность  уравнений.  Преобразование уравнений».</w:t>
            </w:r>
          </w:p>
        </w:tc>
        <w:tc>
          <w:tcPr>
            <w:tcW w:w="589" w:type="pct"/>
          </w:tcPr>
          <w:p w:rsidR="009F5965" w:rsidRPr="0094212C" w:rsidRDefault="009F5965" w:rsidP="000A22F4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042" w:type="pct"/>
          </w:tcPr>
          <w:p w:rsidR="009F5965" w:rsidRPr="0094212C" w:rsidRDefault="009F5965" w:rsidP="000A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8" w:history="1">
              <w:r w:rsidRPr="009421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 w:rsidR="0094212C"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94212C" w:rsidRPr="0094212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94212C"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284  номер 12.2</w:t>
            </w:r>
            <w:proofErr w:type="gramStart"/>
            <w:r w:rsidR="0094212C"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F5965" w:rsidRPr="0094212C" w:rsidRDefault="009F5965" w:rsidP="000A22F4"/>
        </w:tc>
      </w:tr>
      <w:tr w:rsidR="009F5965" w:rsidTr="00735725">
        <w:tc>
          <w:tcPr>
            <w:tcW w:w="306" w:type="pct"/>
          </w:tcPr>
          <w:p w:rsidR="009F5965" w:rsidRDefault="009F5965" w:rsidP="00FD6CE2">
            <w:r>
              <w:t>07.04.20</w:t>
            </w:r>
          </w:p>
          <w:p w:rsidR="009F5965" w:rsidRDefault="009F5965" w:rsidP="00FD6CE2"/>
          <w:p w:rsidR="009F5965" w:rsidRDefault="009F5965" w:rsidP="00FD6CE2">
            <w:r>
              <w:t>125</w:t>
            </w:r>
          </w:p>
        </w:tc>
        <w:tc>
          <w:tcPr>
            <w:tcW w:w="1064" w:type="pct"/>
          </w:tcPr>
          <w:p w:rsidR="009F5965" w:rsidRPr="00FD6CE2" w:rsidRDefault="009F5965" w:rsidP="00FD6CE2">
            <w:pPr>
              <w:rPr>
                <w:rStyle w:val="FontStyle67"/>
                <w:sz w:val="24"/>
                <w:szCs w:val="24"/>
              </w:rPr>
            </w:pPr>
            <w:r w:rsidRPr="00FD6CE2">
              <w:rPr>
                <w:rFonts w:ascii="Times New Roman" w:hAnsi="Times New Roman" w:cs="Times New Roman"/>
                <w:sz w:val="24"/>
                <w:szCs w:val="24"/>
              </w:rPr>
              <w:t>Основные приемы решения уравнений  (разложение на множители, введение новых неизвестных, подстановка, графический метод).</w:t>
            </w:r>
          </w:p>
        </w:tc>
        <w:tc>
          <w:tcPr>
            <w:tcW w:w="589" w:type="pct"/>
          </w:tcPr>
          <w:p w:rsidR="009F5965" w:rsidRDefault="0094212C" w:rsidP="00FD6CE2">
            <w:r w:rsidRPr="009F59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проверка.</w:t>
            </w:r>
          </w:p>
        </w:tc>
        <w:tc>
          <w:tcPr>
            <w:tcW w:w="3042" w:type="pct"/>
          </w:tcPr>
          <w:p w:rsidR="009F5965" w:rsidRPr="009F5965" w:rsidRDefault="009F5965" w:rsidP="009F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 «</w:t>
            </w:r>
            <w:r w:rsidRPr="009F596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приемы решения уравнений» </w:t>
            </w:r>
            <w:hyperlink r:id="rId9" w:tgtFrame="_blank" w:tooltip="Поделиться ссылкой" w:history="1">
              <w:r w:rsidRPr="009F596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https://youtu.be/WRWOrHy_xS0</w:t>
              </w:r>
            </w:hyperlink>
            <w:r w:rsidRPr="009F5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965" w:rsidRDefault="009F5965" w:rsidP="009F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6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учебник М.И.Башмаков «Математика. Учебник для СПО»  </w:t>
            </w:r>
            <w:hyperlink r:id="rId10" w:history="1">
              <w:r w:rsidRPr="009F5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file:///C:/Users/x/Desktop/Башмаков-учебник%20и%20задачник/Математика.%20Учебник%20(СПО)_Башмаков%20М.И_2014%20-256с.pdf</w:t>
              </w:r>
            </w:hyperlink>
            <w:r w:rsidR="00C5715D">
              <w:rPr>
                <w:rFonts w:ascii="Times New Roman" w:hAnsi="Times New Roman" w:cs="Times New Roman"/>
                <w:sz w:val="24"/>
                <w:szCs w:val="24"/>
              </w:rPr>
              <w:t>. Стр. 231-236</w:t>
            </w:r>
            <w:r w:rsidRPr="009F5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965" w:rsidRPr="0094212C" w:rsidRDefault="0094212C" w:rsidP="00FD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11" w:history="1">
              <w:r w:rsidRPr="009421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285</w:t>
            </w:r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12.3 А. </w:t>
            </w:r>
          </w:p>
        </w:tc>
      </w:tr>
      <w:tr w:rsidR="009F5965" w:rsidTr="00735725">
        <w:tc>
          <w:tcPr>
            <w:tcW w:w="306" w:type="pct"/>
          </w:tcPr>
          <w:p w:rsidR="009F5965" w:rsidRDefault="009F5965" w:rsidP="00FD6CE2">
            <w:r>
              <w:t>08.04.20</w:t>
            </w:r>
          </w:p>
          <w:p w:rsidR="009F5965" w:rsidRDefault="009F5965" w:rsidP="00FD6CE2"/>
          <w:p w:rsidR="009F5965" w:rsidRDefault="009F5965" w:rsidP="00FD6CE2">
            <w:r>
              <w:t>126</w:t>
            </w:r>
          </w:p>
        </w:tc>
        <w:tc>
          <w:tcPr>
            <w:tcW w:w="1064" w:type="pct"/>
          </w:tcPr>
          <w:p w:rsidR="009F5965" w:rsidRPr="00FD6CE2" w:rsidRDefault="009F5965" w:rsidP="00FD6CE2">
            <w:pPr>
              <w:rPr>
                <w:rStyle w:val="FontStyle67"/>
                <w:sz w:val="24"/>
                <w:szCs w:val="24"/>
              </w:rPr>
            </w:pPr>
            <w:r w:rsidRPr="00FD6C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по теме «</w:t>
            </w:r>
            <w:r w:rsidRPr="00FD6CE2">
              <w:rPr>
                <w:rStyle w:val="FontStyle67"/>
                <w:sz w:val="24"/>
                <w:szCs w:val="24"/>
              </w:rPr>
              <w:t>Показательные уравнения и системы. Основные приемы их решения</w:t>
            </w:r>
            <w:proofErr w:type="gramStart"/>
            <w:r w:rsidRPr="00FD6CE2">
              <w:rPr>
                <w:rStyle w:val="FontStyle67"/>
                <w:sz w:val="24"/>
                <w:szCs w:val="24"/>
              </w:rPr>
              <w:t>.</w:t>
            </w:r>
            <w:r w:rsidRPr="00FD6CE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589" w:type="pct"/>
          </w:tcPr>
          <w:p w:rsidR="009F5965" w:rsidRDefault="001D4A0A" w:rsidP="00FD6CE2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042" w:type="pct"/>
          </w:tcPr>
          <w:p w:rsidR="009F5965" w:rsidRDefault="0094212C" w:rsidP="00FD6CE2"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12" w:history="1">
              <w:r w:rsidRPr="009421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288</w:t>
            </w:r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12.6 А.</w:t>
            </w:r>
          </w:p>
        </w:tc>
      </w:tr>
      <w:tr w:rsidR="009F5965" w:rsidTr="00735725">
        <w:tc>
          <w:tcPr>
            <w:tcW w:w="306" w:type="pct"/>
          </w:tcPr>
          <w:p w:rsidR="009F5965" w:rsidRDefault="009F5965" w:rsidP="00FD6CE2">
            <w:r>
              <w:t>09.04.20</w:t>
            </w:r>
          </w:p>
          <w:p w:rsidR="009F5965" w:rsidRDefault="009F5965" w:rsidP="00FD6CE2"/>
          <w:p w:rsidR="009F5965" w:rsidRDefault="009F5965" w:rsidP="00FD6CE2">
            <w:r>
              <w:lastRenderedPageBreak/>
              <w:t>127</w:t>
            </w:r>
          </w:p>
        </w:tc>
        <w:tc>
          <w:tcPr>
            <w:tcW w:w="1064" w:type="pct"/>
          </w:tcPr>
          <w:p w:rsidR="009F5965" w:rsidRPr="00FD6CE2" w:rsidRDefault="009F5965" w:rsidP="00FD6CE2">
            <w:pPr>
              <w:rPr>
                <w:rStyle w:val="FontStyle67"/>
                <w:sz w:val="24"/>
                <w:szCs w:val="24"/>
              </w:rPr>
            </w:pPr>
            <w:r w:rsidRPr="00FD6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  по теме «</w:t>
            </w:r>
            <w:r w:rsidRPr="00FD6CE2">
              <w:rPr>
                <w:rStyle w:val="FontStyle67"/>
                <w:sz w:val="24"/>
                <w:szCs w:val="24"/>
              </w:rPr>
              <w:t xml:space="preserve">Рациональные  уравнения и системы. </w:t>
            </w:r>
            <w:r w:rsidRPr="00FD6CE2">
              <w:rPr>
                <w:rStyle w:val="FontStyle67"/>
                <w:sz w:val="24"/>
                <w:szCs w:val="24"/>
              </w:rPr>
              <w:lastRenderedPageBreak/>
              <w:t>Основные приемы их решения</w:t>
            </w:r>
            <w:r w:rsidRPr="00FD6CE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89" w:type="pct"/>
          </w:tcPr>
          <w:p w:rsidR="009F5965" w:rsidRDefault="001D4A0A" w:rsidP="00FD6CE2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 xml:space="preserve">Выполнение работы в тетради,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самостоятельная проверка.</w:t>
            </w:r>
          </w:p>
        </w:tc>
        <w:tc>
          <w:tcPr>
            <w:tcW w:w="3042" w:type="pct"/>
          </w:tcPr>
          <w:p w:rsidR="009F5965" w:rsidRDefault="0094212C" w:rsidP="00FD6CE2">
            <w:r w:rsidRPr="0094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Ссылка на электронный задачник М.И.Башмаков «Задачник. Математика» </w:t>
            </w:r>
            <w:hyperlink r:id="rId13" w:history="1">
              <w:r w:rsidRPr="009421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286</w:t>
            </w:r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12.4 А.</w:t>
            </w:r>
          </w:p>
        </w:tc>
      </w:tr>
      <w:tr w:rsidR="009F5965" w:rsidTr="00735725">
        <w:tc>
          <w:tcPr>
            <w:tcW w:w="306" w:type="pct"/>
          </w:tcPr>
          <w:p w:rsidR="009F5965" w:rsidRDefault="009F5965" w:rsidP="00FD6CE2">
            <w:r>
              <w:lastRenderedPageBreak/>
              <w:t>10.04.20</w:t>
            </w:r>
          </w:p>
          <w:p w:rsidR="009F5965" w:rsidRDefault="009F5965" w:rsidP="00FD6CE2"/>
          <w:p w:rsidR="009F5965" w:rsidRDefault="009F5965" w:rsidP="00FD6CE2">
            <w:r>
              <w:t>128</w:t>
            </w:r>
          </w:p>
        </w:tc>
        <w:tc>
          <w:tcPr>
            <w:tcW w:w="1064" w:type="pct"/>
          </w:tcPr>
          <w:p w:rsidR="009F5965" w:rsidRPr="00FD6CE2" w:rsidRDefault="009F5965" w:rsidP="00FD6CE2">
            <w:pPr>
              <w:rPr>
                <w:rStyle w:val="FontStyle67"/>
                <w:sz w:val="24"/>
                <w:szCs w:val="24"/>
              </w:rPr>
            </w:pPr>
            <w:r w:rsidRPr="00FD6C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по теме «</w:t>
            </w:r>
            <w:r w:rsidRPr="00FD6CE2">
              <w:rPr>
                <w:rStyle w:val="FontStyle67"/>
                <w:sz w:val="24"/>
                <w:szCs w:val="24"/>
              </w:rPr>
              <w:t>Иррациональные  уравнения и системы. Основные приемы их решения</w:t>
            </w:r>
            <w:r w:rsidRPr="00FD6CE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89" w:type="pct"/>
          </w:tcPr>
          <w:p w:rsidR="009F5965" w:rsidRDefault="001D4A0A" w:rsidP="00FD6CE2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042" w:type="pct"/>
          </w:tcPr>
          <w:p w:rsidR="009F5965" w:rsidRDefault="0094212C" w:rsidP="00FD6CE2"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14" w:history="1">
              <w:r w:rsidRPr="009421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 w:rsidR="00FE1ED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FE1E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FE1ED6">
              <w:rPr>
                <w:rFonts w:ascii="Times New Roman" w:hAnsi="Times New Roman" w:cs="Times New Roman"/>
                <w:sz w:val="24"/>
                <w:szCs w:val="24"/>
              </w:rPr>
              <w:t xml:space="preserve"> 287</w:t>
            </w:r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E1ED6">
              <w:rPr>
                <w:rFonts w:ascii="Times New Roman" w:hAnsi="Times New Roman" w:cs="Times New Roman"/>
                <w:sz w:val="24"/>
                <w:szCs w:val="24"/>
              </w:rPr>
              <w:t xml:space="preserve"> 12.5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9F5965" w:rsidTr="00735725">
        <w:tc>
          <w:tcPr>
            <w:tcW w:w="306" w:type="pct"/>
          </w:tcPr>
          <w:p w:rsidR="009F5965" w:rsidRDefault="009F5965" w:rsidP="00FD6CE2">
            <w:r>
              <w:t>13.04.20</w:t>
            </w:r>
          </w:p>
          <w:p w:rsidR="009F5965" w:rsidRDefault="009F5965" w:rsidP="00FD6CE2"/>
          <w:p w:rsidR="009F5965" w:rsidRDefault="009F5965" w:rsidP="00FD6CE2">
            <w:r>
              <w:t>129</w:t>
            </w:r>
          </w:p>
        </w:tc>
        <w:tc>
          <w:tcPr>
            <w:tcW w:w="1064" w:type="pct"/>
          </w:tcPr>
          <w:p w:rsidR="009F5965" w:rsidRPr="00FD6CE2" w:rsidRDefault="009F5965" w:rsidP="00FD6CE2">
            <w:pPr>
              <w:rPr>
                <w:rStyle w:val="FontStyle67"/>
                <w:sz w:val="24"/>
                <w:szCs w:val="24"/>
              </w:rPr>
            </w:pPr>
            <w:r w:rsidRPr="00FD6C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по теме «</w:t>
            </w:r>
            <w:r w:rsidRPr="00FD6CE2">
              <w:rPr>
                <w:rStyle w:val="FontStyle67"/>
                <w:sz w:val="24"/>
                <w:szCs w:val="24"/>
              </w:rPr>
              <w:t>Тригонометрические уравнения и системы. Основные приемы их решения</w:t>
            </w:r>
            <w:r w:rsidRPr="00FD6CE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89" w:type="pct"/>
          </w:tcPr>
          <w:p w:rsidR="009F5965" w:rsidRDefault="001D4A0A" w:rsidP="00FD6CE2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042" w:type="pct"/>
          </w:tcPr>
          <w:p w:rsidR="009F5965" w:rsidRDefault="00FE1ED6" w:rsidP="00FD6CE2"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15" w:history="1">
              <w:r w:rsidRPr="009421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289</w:t>
            </w:r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12.7 А.</w:t>
            </w:r>
          </w:p>
        </w:tc>
      </w:tr>
      <w:tr w:rsidR="009F5965" w:rsidTr="00735725">
        <w:tc>
          <w:tcPr>
            <w:tcW w:w="306" w:type="pct"/>
          </w:tcPr>
          <w:p w:rsidR="009F5965" w:rsidRDefault="009F5965" w:rsidP="00FD6CE2">
            <w:r>
              <w:t>13.04.20</w:t>
            </w:r>
          </w:p>
          <w:p w:rsidR="009F5965" w:rsidRDefault="009F5965" w:rsidP="00FD6CE2"/>
          <w:p w:rsidR="009F5965" w:rsidRDefault="009F5965" w:rsidP="00FD6CE2">
            <w:r>
              <w:t>130</w:t>
            </w:r>
          </w:p>
        </w:tc>
        <w:tc>
          <w:tcPr>
            <w:tcW w:w="1064" w:type="pct"/>
          </w:tcPr>
          <w:p w:rsidR="009F5965" w:rsidRPr="00FD6CE2" w:rsidRDefault="009F5965" w:rsidP="00FD6CE2">
            <w:pPr>
              <w:rPr>
                <w:rStyle w:val="FontStyle67"/>
                <w:sz w:val="24"/>
                <w:szCs w:val="24"/>
              </w:rPr>
            </w:pPr>
            <w:r w:rsidRPr="00FD6C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по теме  «</w:t>
            </w:r>
            <w:r w:rsidRPr="00FD6CE2">
              <w:rPr>
                <w:rStyle w:val="FontStyle67"/>
                <w:sz w:val="24"/>
                <w:szCs w:val="24"/>
              </w:rPr>
              <w:t>Системы уравнений. Основные методы решений».</w:t>
            </w:r>
          </w:p>
        </w:tc>
        <w:tc>
          <w:tcPr>
            <w:tcW w:w="589" w:type="pct"/>
          </w:tcPr>
          <w:p w:rsidR="009F5965" w:rsidRDefault="001D4A0A" w:rsidP="00FD6CE2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042" w:type="pct"/>
          </w:tcPr>
          <w:p w:rsidR="009F5965" w:rsidRDefault="00FE1ED6" w:rsidP="00FD6CE2"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16" w:history="1">
              <w:r w:rsidRPr="009421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294</w:t>
            </w:r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12.12 А.</w:t>
            </w:r>
          </w:p>
        </w:tc>
      </w:tr>
      <w:tr w:rsidR="009F5965" w:rsidTr="00735725">
        <w:tc>
          <w:tcPr>
            <w:tcW w:w="306" w:type="pct"/>
          </w:tcPr>
          <w:p w:rsidR="009F5965" w:rsidRDefault="009F5965" w:rsidP="00FD6CE2">
            <w:r>
              <w:t>14.04.20</w:t>
            </w:r>
          </w:p>
          <w:p w:rsidR="009F5965" w:rsidRDefault="009F5965" w:rsidP="00FD6CE2"/>
          <w:p w:rsidR="009F5965" w:rsidRDefault="009F5965" w:rsidP="00FD6CE2">
            <w:r>
              <w:t>131</w:t>
            </w:r>
          </w:p>
        </w:tc>
        <w:tc>
          <w:tcPr>
            <w:tcW w:w="1064" w:type="pct"/>
          </w:tcPr>
          <w:p w:rsidR="009F5965" w:rsidRPr="00FD6CE2" w:rsidRDefault="009F5965" w:rsidP="00FD6CE2">
            <w:pPr>
              <w:rPr>
                <w:rStyle w:val="FontStyle67"/>
                <w:sz w:val="24"/>
                <w:szCs w:val="24"/>
              </w:rPr>
            </w:pPr>
            <w:r w:rsidRPr="00FD6CE2">
              <w:rPr>
                <w:rFonts w:ascii="Times New Roman" w:hAnsi="Times New Roman" w:cs="Times New Roman"/>
                <w:sz w:val="24"/>
                <w:szCs w:val="24"/>
              </w:rPr>
              <w:t>Рациональные, иррациональные, показательные и тригонометрические  неравенства.  Основные  приемы  их  решения.</w:t>
            </w:r>
          </w:p>
        </w:tc>
        <w:tc>
          <w:tcPr>
            <w:tcW w:w="589" w:type="pct"/>
          </w:tcPr>
          <w:p w:rsidR="009F5965" w:rsidRDefault="001D4A0A" w:rsidP="00FD6CE2">
            <w:r w:rsidRPr="009F59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проверка.</w:t>
            </w:r>
          </w:p>
        </w:tc>
        <w:tc>
          <w:tcPr>
            <w:tcW w:w="3042" w:type="pct"/>
          </w:tcPr>
          <w:p w:rsidR="00C5715D" w:rsidRPr="00C5715D" w:rsidRDefault="00C5715D" w:rsidP="00C5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15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 «</w:t>
            </w:r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Рациональные, иррациональные, показательные и тригонометрические неравенства» </w:t>
            </w:r>
            <w:hyperlink r:id="rId17" w:tgtFrame="_blank" w:tooltip="Поделиться ссылкой" w:history="1">
              <w:r w:rsidRPr="00C5715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https://youtu.be/gtaP70zBGKQ</w:t>
              </w:r>
            </w:hyperlink>
            <w:r w:rsidRPr="00C57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15D" w:rsidRPr="009F5965" w:rsidRDefault="00C5715D" w:rsidP="00C5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6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учебник М.И.Башмаков «Математика. Учебник для СПО»  </w:t>
            </w:r>
            <w:hyperlink r:id="rId18" w:history="1">
              <w:r w:rsidRPr="009F5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file:///C:/Users/x/Desktop/Башмаков-учебник%20и%20задачник/Математика.%20Учебник%20(СПО)_Башмаков%20М.И_2014%20-256с.pdf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Стр. 240-244</w:t>
            </w:r>
            <w:r w:rsidRPr="009F5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15D" w:rsidRPr="005C2CA9" w:rsidRDefault="00C5715D" w:rsidP="00C571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19" w:history="1">
              <w:r w:rsidRPr="00C57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1ED6"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 w:rsidR="00FE1ED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FE1E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FE1ED6">
              <w:rPr>
                <w:rFonts w:ascii="Times New Roman" w:hAnsi="Times New Roman" w:cs="Times New Roman"/>
                <w:sz w:val="24"/>
                <w:szCs w:val="24"/>
              </w:rPr>
              <w:t xml:space="preserve"> 290</w:t>
            </w:r>
            <w:r w:rsidR="00FE1ED6"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 w:rsidR="00FE1ED6">
              <w:rPr>
                <w:rFonts w:ascii="Times New Roman" w:hAnsi="Times New Roman" w:cs="Times New Roman"/>
                <w:sz w:val="24"/>
                <w:szCs w:val="24"/>
              </w:rPr>
              <w:t xml:space="preserve">р 12.8 </w:t>
            </w:r>
            <w:proofErr w:type="spellStart"/>
            <w:r w:rsidR="00FE1ED6">
              <w:rPr>
                <w:rFonts w:ascii="Times New Roman" w:hAnsi="Times New Roman" w:cs="Times New Roman"/>
                <w:sz w:val="24"/>
                <w:szCs w:val="24"/>
              </w:rPr>
              <w:t>А,на</w:t>
            </w:r>
            <w:proofErr w:type="spellEnd"/>
            <w:r w:rsidR="00FE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1E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FE1ED6">
              <w:rPr>
                <w:rFonts w:ascii="Times New Roman" w:hAnsi="Times New Roman" w:cs="Times New Roman"/>
                <w:sz w:val="24"/>
                <w:szCs w:val="24"/>
              </w:rPr>
              <w:t xml:space="preserve"> 291</w:t>
            </w:r>
            <w:r w:rsidR="00FE1ED6"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 w:rsidR="00FE1ED6">
              <w:rPr>
                <w:rFonts w:ascii="Times New Roman" w:hAnsi="Times New Roman" w:cs="Times New Roman"/>
                <w:sz w:val="24"/>
                <w:szCs w:val="24"/>
              </w:rPr>
              <w:t>р 12.9 А.</w:t>
            </w:r>
          </w:p>
          <w:p w:rsidR="009F5965" w:rsidRDefault="009F5965" w:rsidP="00FD6CE2"/>
        </w:tc>
      </w:tr>
      <w:tr w:rsidR="009F5965" w:rsidTr="00735725">
        <w:tc>
          <w:tcPr>
            <w:tcW w:w="306" w:type="pct"/>
          </w:tcPr>
          <w:p w:rsidR="009F5965" w:rsidRDefault="009F5965" w:rsidP="00FD6CE2">
            <w:r>
              <w:t>15.04.20</w:t>
            </w:r>
          </w:p>
          <w:p w:rsidR="009F5965" w:rsidRDefault="009F5965" w:rsidP="00FD6CE2"/>
          <w:p w:rsidR="009F5965" w:rsidRDefault="009F5965" w:rsidP="00FD6CE2">
            <w:r>
              <w:t>132</w:t>
            </w:r>
          </w:p>
        </w:tc>
        <w:tc>
          <w:tcPr>
            <w:tcW w:w="1064" w:type="pct"/>
          </w:tcPr>
          <w:p w:rsidR="009F5965" w:rsidRPr="00FD6CE2" w:rsidRDefault="009F5965" w:rsidP="00FD6CE2">
            <w:pPr>
              <w:rPr>
                <w:rStyle w:val="FontStyle67"/>
                <w:sz w:val="24"/>
                <w:szCs w:val="24"/>
              </w:rPr>
            </w:pPr>
            <w:r w:rsidRPr="00FD6C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 «Рациональные неравенства.  Основные  приемы  их  решения».</w:t>
            </w:r>
          </w:p>
        </w:tc>
        <w:tc>
          <w:tcPr>
            <w:tcW w:w="589" w:type="pct"/>
          </w:tcPr>
          <w:p w:rsidR="009F5965" w:rsidRDefault="001D4A0A" w:rsidP="00FD6CE2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042" w:type="pct"/>
          </w:tcPr>
          <w:p w:rsidR="00FE1ED6" w:rsidRPr="005C2CA9" w:rsidRDefault="00FE1ED6" w:rsidP="00FE1E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20" w:history="1">
              <w:r w:rsidRPr="00C57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290</w:t>
            </w:r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12.8 Б.</w:t>
            </w:r>
          </w:p>
          <w:p w:rsidR="009F5965" w:rsidRDefault="009F5965" w:rsidP="00FD6CE2"/>
        </w:tc>
      </w:tr>
      <w:tr w:rsidR="009F5965" w:rsidTr="00735725">
        <w:tc>
          <w:tcPr>
            <w:tcW w:w="306" w:type="pct"/>
          </w:tcPr>
          <w:p w:rsidR="009F5965" w:rsidRDefault="009F5965" w:rsidP="00FD6CE2">
            <w:r>
              <w:t>16.04.20</w:t>
            </w:r>
          </w:p>
          <w:p w:rsidR="009F5965" w:rsidRDefault="009F5965" w:rsidP="00FD6CE2"/>
          <w:p w:rsidR="009F5965" w:rsidRDefault="009F5965" w:rsidP="00FD6CE2">
            <w:r>
              <w:t>133</w:t>
            </w:r>
          </w:p>
        </w:tc>
        <w:tc>
          <w:tcPr>
            <w:tcW w:w="1064" w:type="pct"/>
          </w:tcPr>
          <w:p w:rsidR="009F5965" w:rsidRPr="00FD6CE2" w:rsidRDefault="009F5965" w:rsidP="00FD6CE2">
            <w:pPr>
              <w:rPr>
                <w:rStyle w:val="FontStyle67"/>
                <w:sz w:val="24"/>
                <w:szCs w:val="24"/>
              </w:rPr>
            </w:pPr>
            <w:r w:rsidRPr="00FD6C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 «Иррациональные неравенства.  Основные  приемы  их  решения».</w:t>
            </w:r>
          </w:p>
        </w:tc>
        <w:tc>
          <w:tcPr>
            <w:tcW w:w="589" w:type="pct"/>
          </w:tcPr>
          <w:p w:rsidR="009F5965" w:rsidRDefault="001D4A0A" w:rsidP="00FD6CE2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042" w:type="pct"/>
          </w:tcPr>
          <w:p w:rsidR="00FE1ED6" w:rsidRPr="005C2CA9" w:rsidRDefault="00FE1ED6" w:rsidP="00FE1E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21" w:history="1">
              <w:r w:rsidRPr="00C57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291</w:t>
            </w:r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12.9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Б.</w:t>
            </w:r>
          </w:p>
          <w:p w:rsidR="009F5965" w:rsidRDefault="009F5965" w:rsidP="00FD6CE2"/>
        </w:tc>
      </w:tr>
      <w:tr w:rsidR="009F5965" w:rsidTr="00735725">
        <w:tc>
          <w:tcPr>
            <w:tcW w:w="306" w:type="pct"/>
          </w:tcPr>
          <w:p w:rsidR="009F5965" w:rsidRDefault="009F5965" w:rsidP="00FD6CE2">
            <w:r>
              <w:lastRenderedPageBreak/>
              <w:t>17.04.20</w:t>
            </w:r>
          </w:p>
          <w:p w:rsidR="009F5965" w:rsidRDefault="009F5965" w:rsidP="00FD6CE2"/>
          <w:p w:rsidR="009F5965" w:rsidRDefault="009F5965" w:rsidP="00FD6CE2">
            <w:r>
              <w:t>134</w:t>
            </w:r>
          </w:p>
        </w:tc>
        <w:tc>
          <w:tcPr>
            <w:tcW w:w="1064" w:type="pct"/>
          </w:tcPr>
          <w:p w:rsidR="009F5965" w:rsidRPr="00FD6CE2" w:rsidRDefault="009F5965" w:rsidP="00FD6CE2">
            <w:pPr>
              <w:rPr>
                <w:rStyle w:val="FontStyle67"/>
                <w:sz w:val="24"/>
                <w:szCs w:val="24"/>
              </w:rPr>
            </w:pPr>
            <w:r w:rsidRPr="00FD6C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 «Показательные неравенства.  Основные  приемы  их  решения».</w:t>
            </w:r>
          </w:p>
        </w:tc>
        <w:tc>
          <w:tcPr>
            <w:tcW w:w="589" w:type="pct"/>
          </w:tcPr>
          <w:p w:rsidR="009F5965" w:rsidRDefault="001D4A0A" w:rsidP="00FD6CE2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042" w:type="pct"/>
          </w:tcPr>
          <w:p w:rsidR="00FE1ED6" w:rsidRPr="005C2CA9" w:rsidRDefault="00FE1ED6" w:rsidP="00FE1E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22" w:history="1">
              <w:r w:rsidRPr="00C57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292</w:t>
            </w:r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12.10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Б.</w:t>
            </w:r>
          </w:p>
          <w:p w:rsidR="009F5965" w:rsidRDefault="009F5965" w:rsidP="00FD6CE2"/>
        </w:tc>
      </w:tr>
      <w:tr w:rsidR="009F5965" w:rsidTr="00735725">
        <w:tc>
          <w:tcPr>
            <w:tcW w:w="306" w:type="pct"/>
          </w:tcPr>
          <w:p w:rsidR="009F5965" w:rsidRDefault="009F5965" w:rsidP="00FD6CE2">
            <w:r>
              <w:t>20.04.20</w:t>
            </w:r>
          </w:p>
          <w:p w:rsidR="009F5965" w:rsidRDefault="009F5965" w:rsidP="00FD6CE2"/>
          <w:p w:rsidR="009F5965" w:rsidRDefault="009F5965" w:rsidP="00FD6CE2">
            <w:r>
              <w:t>135</w:t>
            </w:r>
          </w:p>
        </w:tc>
        <w:tc>
          <w:tcPr>
            <w:tcW w:w="1064" w:type="pct"/>
          </w:tcPr>
          <w:p w:rsidR="009F5965" w:rsidRPr="00FD6CE2" w:rsidRDefault="009F5965" w:rsidP="00FD6CE2">
            <w:pPr>
              <w:rPr>
                <w:rStyle w:val="FontStyle67"/>
                <w:sz w:val="24"/>
                <w:szCs w:val="24"/>
              </w:rPr>
            </w:pPr>
            <w:r w:rsidRPr="00FD6C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 «Тригонометрические  неравенства.  Основные  приемы  их  решения».</w:t>
            </w:r>
          </w:p>
        </w:tc>
        <w:tc>
          <w:tcPr>
            <w:tcW w:w="589" w:type="pct"/>
          </w:tcPr>
          <w:p w:rsidR="009F5965" w:rsidRDefault="001D4A0A" w:rsidP="00FD6CE2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042" w:type="pct"/>
          </w:tcPr>
          <w:p w:rsidR="00FE1ED6" w:rsidRPr="005C2CA9" w:rsidRDefault="00FE1ED6" w:rsidP="00FE1E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23" w:history="1">
              <w:r w:rsidRPr="00C57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293</w:t>
            </w:r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12.11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Б.</w:t>
            </w:r>
          </w:p>
          <w:p w:rsidR="009F5965" w:rsidRDefault="009F5965" w:rsidP="00FD6CE2"/>
        </w:tc>
      </w:tr>
      <w:tr w:rsidR="009F5965" w:rsidTr="00735725">
        <w:tc>
          <w:tcPr>
            <w:tcW w:w="306" w:type="pct"/>
          </w:tcPr>
          <w:p w:rsidR="009F5965" w:rsidRDefault="009F5965" w:rsidP="00FD6CE2">
            <w:r>
              <w:t>20.04.20</w:t>
            </w:r>
          </w:p>
          <w:p w:rsidR="009F5965" w:rsidRDefault="009F5965" w:rsidP="00FD6CE2"/>
          <w:p w:rsidR="009F5965" w:rsidRDefault="009F5965" w:rsidP="00FD6CE2">
            <w:r>
              <w:t>136</w:t>
            </w:r>
          </w:p>
        </w:tc>
        <w:tc>
          <w:tcPr>
            <w:tcW w:w="1064" w:type="pct"/>
          </w:tcPr>
          <w:p w:rsidR="009F5965" w:rsidRPr="00FD6CE2" w:rsidRDefault="009F5965" w:rsidP="00FD6CE2">
            <w:pPr>
              <w:rPr>
                <w:rStyle w:val="FontStyle67"/>
                <w:sz w:val="24"/>
                <w:szCs w:val="24"/>
              </w:rPr>
            </w:pPr>
            <w:r w:rsidRPr="00FD6C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 «</w:t>
            </w:r>
            <w:r w:rsidRPr="00FD6CE2">
              <w:rPr>
                <w:rStyle w:val="FontStyle67"/>
                <w:sz w:val="24"/>
                <w:szCs w:val="24"/>
              </w:rPr>
              <w:t>Использование свойств и графиков функций при решении уравнений».</w:t>
            </w:r>
          </w:p>
        </w:tc>
        <w:tc>
          <w:tcPr>
            <w:tcW w:w="589" w:type="pct"/>
          </w:tcPr>
          <w:p w:rsidR="009F5965" w:rsidRDefault="001D4A0A" w:rsidP="00FD6CE2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042" w:type="pct"/>
          </w:tcPr>
          <w:p w:rsidR="00FE1ED6" w:rsidRPr="005C2CA9" w:rsidRDefault="00FE1ED6" w:rsidP="00FE1E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24" w:history="1">
              <w:r w:rsidRPr="00C57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299</w:t>
            </w:r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12.17 А.</w:t>
            </w:r>
          </w:p>
          <w:p w:rsidR="009F5965" w:rsidRDefault="009F5965" w:rsidP="00FD6CE2"/>
        </w:tc>
      </w:tr>
      <w:tr w:rsidR="009F5965" w:rsidTr="00735725">
        <w:tc>
          <w:tcPr>
            <w:tcW w:w="306" w:type="pct"/>
          </w:tcPr>
          <w:p w:rsidR="009F5965" w:rsidRDefault="009F5965" w:rsidP="00FD6CE2">
            <w:r>
              <w:t>21.04.20</w:t>
            </w:r>
          </w:p>
          <w:p w:rsidR="009F5965" w:rsidRDefault="009F5965" w:rsidP="00FD6CE2"/>
          <w:p w:rsidR="009F5965" w:rsidRDefault="009F5965" w:rsidP="00FD6CE2">
            <w:r>
              <w:t>137</w:t>
            </w:r>
          </w:p>
        </w:tc>
        <w:tc>
          <w:tcPr>
            <w:tcW w:w="1064" w:type="pct"/>
          </w:tcPr>
          <w:p w:rsidR="009F5965" w:rsidRPr="00FD6CE2" w:rsidRDefault="009F5965" w:rsidP="00FD6CE2">
            <w:pPr>
              <w:rPr>
                <w:rStyle w:val="FontStyle67"/>
                <w:sz w:val="24"/>
                <w:szCs w:val="24"/>
              </w:rPr>
            </w:pPr>
            <w:r w:rsidRPr="00FD6CE2">
              <w:rPr>
                <w:rStyle w:val="FontStyle67"/>
                <w:sz w:val="24"/>
                <w:szCs w:val="24"/>
              </w:rPr>
              <w:t>Метод интервалов.</w:t>
            </w:r>
          </w:p>
        </w:tc>
        <w:tc>
          <w:tcPr>
            <w:tcW w:w="589" w:type="pct"/>
          </w:tcPr>
          <w:p w:rsidR="009F5965" w:rsidRDefault="001D4A0A" w:rsidP="00FD6CE2">
            <w:r w:rsidRPr="009F59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проверка.</w:t>
            </w:r>
          </w:p>
        </w:tc>
        <w:tc>
          <w:tcPr>
            <w:tcW w:w="3042" w:type="pct"/>
          </w:tcPr>
          <w:p w:rsidR="00C5715D" w:rsidRPr="00CD0278" w:rsidRDefault="00C5715D" w:rsidP="00C5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7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 «</w:t>
            </w:r>
            <w:r w:rsidR="00CD0278" w:rsidRPr="00CD0278">
              <w:rPr>
                <w:rStyle w:val="FontStyle67"/>
                <w:sz w:val="24"/>
                <w:szCs w:val="24"/>
              </w:rPr>
              <w:t>Метод интервалов</w:t>
            </w:r>
            <w:r w:rsidRPr="00CD02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5" w:tgtFrame="_blank" w:history="1">
              <w:r w:rsidR="00CD0278" w:rsidRPr="00CD0278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https://youtu.be/daaIeBPtdno</w:t>
              </w:r>
            </w:hyperlink>
            <w:r w:rsidR="00CD0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15D" w:rsidRPr="009F5965" w:rsidRDefault="00C5715D" w:rsidP="00C5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6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учебник М.И.Башмаков «Математика. Учебник для СПО»  </w:t>
            </w:r>
            <w:hyperlink r:id="rId26" w:history="1">
              <w:r w:rsidRPr="009F5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file:///C:/Users/x/Desktop/Башмаков-учебник%20и%20задачник/Математика.%20Учебник%20(СПО)_Башмаков%20М.И_2014%20-256с.pdf</w:t>
              </w:r>
            </w:hyperlink>
            <w:r w:rsidR="00CD0278">
              <w:rPr>
                <w:rFonts w:ascii="Times New Roman" w:hAnsi="Times New Roman" w:cs="Times New Roman"/>
                <w:sz w:val="24"/>
                <w:szCs w:val="24"/>
              </w:rPr>
              <w:t>. Стр. 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-244</w:t>
            </w:r>
            <w:r w:rsidRPr="009F5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15D" w:rsidRPr="005C2CA9" w:rsidRDefault="00C5715D" w:rsidP="00C571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27" w:history="1">
              <w:r w:rsidRPr="00AA69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696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 w:rsidR="00AA696B"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AA696B" w:rsidRPr="00AA696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A696B"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 296 номер 12.14 А,Б</w:t>
            </w:r>
            <w:r w:rsidRPr="00AA6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965" w:rsidRDefault="009F5965" w:rsidP="00FD6CE2"/>
        </w:tc>
      </w:tr>
      <w:tr w:rsidR="009F5965" w:rsidTr="00735725">
        <w:tc>
          <w:tcPr>
            <w:tcW w:w="306" w:type="pct"/>
          </w:tcPr>
          <w:p w:rsidR="009F5965" w:rsidRDefault="009F5965" w:rsidP="00FD6CE2">
            <w:r>
              <w:t>22.04.20</w:t>
            </w:r>
          </w:p>
          <w:p w:rsidR="009F5965" w:rsidRDefault="009F5965" w:rsidP="00FD6CE2"/>
          <w:p w:rsidR="009F5965" w:rsidRDefault="009F5965" w:rsidP="00FD6CE2">
            <w:r>
              <w:t>138</w:t>
            </w:r>
          </w:p>
        </w:tc>
        <w:tc>
          <w:tcPr>
            <w:tcW w:w="1064" w:type="pct"/>
          </w:tcPr>
          <w:p w:rsidR="009F5965" w:rsidRPr="00FD6CE2" w:rsidRDefault="009F5965" w:rsidP="00FD6CE2">
            <w:pPr>
              <w:rPr>
                <w:rStyle w:val="FontStyle67"/>
                <w:sz w:val="24"/>
                <w:szCs w:val="24"/>
              </w:rPr>
            </w:pPr>
            <w:r w:rsidRPr="00FD6C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 «М</w:t>
            </w:r>
            <w:r w:rsidRPr="00FD6CE2">
              <w:rPr>
                <w:rStyle w:val="FontStyle67"/>
                <w:sz w:val="24"/>
                <w:szCs w:val="24"/>
              </w:rPr>
              <w:t>етод интервалов».</w:t>
            </w:r>
          </w:p>
        </w:tc>
        <w:tc>
          <w:tcPr>
            <w:tcW w:w="589" w:type="pct"/>
          </w:tcPr>
          <w:p w:rsidR="009F5965" w:rsidRDefault="001D4A0A" w:rsidP="00FD6CE2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042" w:type="pct"/>
          </w:tcPr>
          <w:p w:rsidR="00AA696B" w:rsidRPr="005C2CA9" w:rsidRDefault="00AA696B" w:rsidP="00AA69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28" w:history="1">
              <w:r w:rsidRPr="00AA69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696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297</w:t>
            </w:r>
            <w:r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12.16</w:t>
            </w:r>
            <w:r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 А,Б.</w:t>
            </w:r>
          </w:p>
          <w:p w:rsidR="009F5965" w:rsidRDefault="009F5965" w:rsidP="00FD6CE2"/>
        </w:tc>
      </w:tr>
      <w:tr w:rsidR="009F5965" w:rsidTr="00735725">
        <w:tc>
          <w:tcPr>
            <w:tcW w:w="306" w:type="pct"/>
          </w:tcPr>
          <w:p w:rsidR="009F5965" w:rsidRDefault="009F5965" w:rsidP="00FD6CE2">
            <w:r>
              <w:t>23.04.20</w:t>
            </w:r>
          </w:p>
          <w:p w:rsidR="009F5965" w:rsidRDefault="009F5965" w:rsidP="00FD6CE2"/>
          <w:p w:rsidR="009F5965" w:rsidRDefault="009F5965" w:rsidP="00FD6CE2">
            <w:r>
              <w:t>139</w:t>
            </w:r>
          </w:p>
        </w:tc>
        <w:tc>
          <w:tcPr>
            <w:tcW w:w="1064" w:type="pct"/>
          </w:tcPr>
          <w:p w:rsidR="009F5965" w:rsidRPr="00FD6CE2" w:rsidRDefault="009F5965" w:rsidP="00FD6CE2">
            <w:pPr>
              <w:rPr>
                <w:rStyle w:val="FontStyle67"/>
                <w:sz w:val="24"/>
                <w:szCs w:val="24"/>
              </w:rPr>
            </w:pPr>
            <w:r w:rsidRPr="00FD6C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 «М</w:t>
            </w:r>
            <w:r w:rsidRPr="00FD6CE2">
              <w:rPr>
                <w:rStyle w:val="FontStyle67"/>
                <w:sz w:val="24"/>
                <w:szCs w:val="24"/>
              </w:rPr>
              <w:t>етод интервалов».</w:t>
            </w:r>
          </w:p>
        </w:tc>
        <w:tc>
          <w:tcPr>
            <w:tcW w:w="589" w:type="pct"/>
          </w:tcPr>
          <w:p w:rsidR="009F5965" w:rsidRDefault="001D4A0A" w:rsidP="00FD6CE2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042" w:type="pct"/>
          </w:tcPr>
          <w:p w:rsidR="00AA696B" w:rsidRPr="005C2CA9" w:rsidRDefault="00AA696B" w:rsidP="00AA69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29" w:history="1">
              <w:r w:rsidRPr="00AA69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696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299</w:t>
            </w:r>
            <w:r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12.17</w:t>
            </w:r>
            <w:r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 А,Б.</w:t>
            </w:r>
          </w:p>
          <w:p w:rsidR="009F5965" w:rsidRDefault="009F5965" w:rsidP="00FD6CE2"/>
        </w:tc>
      </w:tr>
      <w:tr w:rsidR="009F5965" w:rsidTr="00735725">
        <w:tc>
          <w:tcPr>
            <w:tcW w:w="306" w:type="pct"/>
          </w:tcPr>
          <w:p w:rsidR="009F5965" w:rsidRDefault="009F5965" w:rsidP="00FD6CE2">
            <w:r>
              <w:t>24.0.20</w:t>
            </w:r>
          </w:p>
          <w:p w:rsidR="009F5965" w:rsidRDefault="009F5965" w:rsidP="00FD6CE2"/>
          <w:p w:rsidR="009F5965" w:rsidRDefault="009F5965" w:rsidP="00FD6CE2">
            <w:r>
              <w:t>140</w:t>
            </w:r>
          </w:p>
        </w:tc>
        <w:tc>
          <w:tcPr>
            <w:tcW w:w="1064" w:type="pct"/>
          </w:tcPr>
          <w:p w:rsidR="009F5965" w:rsidRPr="00FD6CE2" w:rsidRDefault="009F5965" w:rsidP="00FD6CE2">
            <w:pPr>
              <w:rPr>
                <w:rStyle w:val="FontStyle67"/>
                <w:sz w:val="24"/>
                <w:szCs w:val="24"/>
              </w:rPr>
            </w:pPr>
            <w:r w:rsidRPr="00FD6CE2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Практическое занятие по теме «</w:t>
            </w:r>
            <w:r w:rsidRPr="00FD6CE2">
              <w:rPr>
                <w:rStyle w:val="FontStyle67"/>
                <w:sz w:val="24"/>
                <w:szCs w:val="24"/>
              </w:rPr>
              <w:t xml:space="preserve">Использование свойств и графиков функций для  </w:t>
            </w:r>
            <w:r w:rsidRPr="00FD6CE2">
              <w:rPr>
                <w:rStyle w:val="FontStyle67"/>
                <w:sz w:val="24"/>
                <w:szCs w:val="24"/>
              </w:rPr>
              <w:lastRenderedPageBreak/>
              <w:t>решения   неравенств».</w:t>
            </w:r>
          </w:p>
        </w:tc>
        <w:tc>
          <w:tcPr>
            <w:tcW w:w="589" w:type="pct"/>
          </w:tcPr>
          <w:p w:rsidR="009F5965" w:rsidRDefault="001D4A0A" w:rsidP="00FD6CE2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 xml:space="preserve">Выполнение работы в тетради,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самостоятельная проверка.</w:t>
            </w:r>
          </w:p>
        </w:tc>
        <w:tc>
          <w:tcPr>
            <w:tcW w:w="3042" w:type="pct"/>
          </w:tcPr>
          <w:p w:rsidR="009F5965" w:rsidRDefault="001D4A0A" w:rsidP="00FD6CE2">
            <w:r w:rsidRPr="00292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Ссылка на электронный задачник М.И.Башмаков «Математика. Сборник задач профильной направленности» </w:t>
            </w:r>
            <w:hyperlink r:id="rId30" w:history="1">
              <w:r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https://s.11klasov.ru/7679-matematika-sbornik-zadach-profilnoj-napravlennosti-bashmakov-mi.html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696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  <w:r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7 (1-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18).</w:t>
            </w:r>
          </w:p>
        </w:tc>
      </w:tr>
      <w:tr w:rsidR="009F5965" w:rsidTr="00735725">
        <w:tc>
          <w:tcPr>
            <w:tcW w:w="306" w:type="pct"/>
          </w:tcPr>
          <w:p w:rsidR="009F5965" w:rsidRDefault="009F5965" w:rsidP="00FD6CE2">
            <w:r>
              <w:lastRenderedPageBreak/>
              <w:t>27.04.20</w:t>
            </w:r>
          </w:p>
          <w:p w:rsidR="009F5965" w:rsidRDefault="009F5965" w:rsidP="00FD6CE2"/>
          <w:p w:rsidR="009F5965" w:rsidRDefault="009F5965" w:rsidP="00FD6CE2">
            <w:r>
              <w:t>141</w:t>
            </w:r>
          </w:p>
        </w:tc>
        <w:tc>
          <w:tcPr>
            <w:tcW w:w="1064" w:type="pct"/>
          </w:tcPr>
          <w:p w:rsidR="009F5965" w:rsidRPr="00FD6CE2" w:rsidRDefault="002927F4" w:rsidP="00FD6CE2">
            <w:pPr>
              <w:rPr>
                <w:rStyle w:val="FontStyle67"/>
                <w:sz w:val="24"/>
                <w:szCs w:val="24"/>
              </w:rPr>
            </w:pPr>
            <w:r w:rsidRPr="00FD6CE2">
              <w:rPr>
                <w:rStyle w:val="FontStyle67"/>
                <w:sz w:val="24"/>
                <w:szCs w:val="24"/>
              </w:rPr>
              <w:t>Изображение на координатной плоскости множества решений</w:t>
            </w:r>
            <w:r>
              <w:rPr>
                <w:rStyle w:val="FontStyle67"/>
                <w:sz w:val="24"/>
                <w:szCs w:val="24"/>
              </w:rPr>
              <w:t xml:space="preserve"> неравен</w:t>
            </w:r>
            <w:proofErr w:type="gramStart"/>
            <w:r>
              <w:rPr>
                <w:rStyle w:val="FontStyle67"/>
                <w:sz w:val="24"/>
                <w:szCs w:val="24"/>
              </w:rPr>
              <w:t>ств с дв</w:t>
            </w:r>
            <w:proofErr w:type="gramEnd"/>
            <w:r>
              <w:rPr>
                <w:rStyle w:val="FontStyle67"/>
                <w:sz w:val="24"/>
                <w:szCs w:val="24"/>
              </w:rPr>
              <w:t>умя переменными.</w:t>
            </w:r>
          </w:p>
        </w:tc>
        <w:tc>
          <w:tcPr>
            <w:tcW w:w="589" w:type="pct"/>
          </w:tcPr>
          <w:p w:rsidR="009F5965" w:rsidRDefault="001D4A0A" w:rsidP="00FD6CE2">
            <w:r w:rsidRPr="009F59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проверка.</w:t>
            </w:r>
          </w:p>
        </w:tc>
        <w:tc>
          <w:tcPr>
            <w:tcW w:w="3042" w:type="pct"/>
          </w:tcPr>
          <w:p w:rsidR="00CD0278" w:rsidRPr="002927F4" w:rsidRDefault="00CD0278" w:rsidP="00CD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F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 «</w:t>
            </w:r>
            <w:r w:rsidR="002927F4" w:rsidRPr="002927F4">
              <w:rPr>
                <w:rStyle w:val="FontStyle67"/>
                <w:sz w:val="24"/>
                <w:szCs w:val="24"/>
              </w:rPr>
              <w:t>Изображение на координатной плоскости множества решений неравен</w:t>
            </w:r>
            <w:proofErr w:type="gramStart"/>
            <w:r w:rsidR="002927F4" w:rsidRPr="002927F4">
              <w:rPr>
                <w:rStyle w:val="FontStyle67"/>
                <w:sz w:val="24"/>
                <w:szCs w:val="24"/>
              </w:rPr>
              <w:t>ств с дв</w:t>
            </w:r>
            <w:proofErr w:type="gramEnd"/>
            <w:r w:rsidR="002927F4" w:rsidRPr="002927F4">
              <w:rPr>
                <w:rStyle w:val="FontStyle67"/>
                <w:sz w:val="24"/>
                <w:szCs w:val="24"/>
              </w:rPr>
              <w:t>умя переменными</w:t>
            </w:r>
            <w:r w:rsidRPr="002927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1" w:tgtFrame="_blank" w:tooltip="Поделиться ссылкой" w:history="1">
              <w:r w:rsidR="002927F4" w:rsidRPr="002927F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https://youtu.be/Gbf_yiMvgDg</w:t>
              </w:r>
            </w:hyperlink>
            <w:r w:rsidR="00292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A0A" w:rsidRPr="005C2CA9" w:rsidRDefault="001D4A0A" w:rsidP="001D4A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32" w:history="1">
              <w:r w:rsidRPr="00AA69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696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r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12.18</w:t>
            </w:r>
            <w:r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 А,Б.</w:t>
            </w:r>
          </w:p>
          <w:p w:rsidR="009F5965" w:rsidRDefault="009F5965" w:rsidP="00FD6CE2"/>
        </w:tc>
      </w:tr>
      <w:tr w:rsidR="009F5965" w:rsidTr="00735725">
        <w:tc>
          <w:tcPr>
            <w:tcW w:w="306" w:type="pct"/>
          </w:tcPr>
          <w:p w:rsidR="009F5965" w:rsidRDefault="009F5965" w:rsidP="00FD6CE2">
            <w:r>
              <w:t>27.04.20</w:t>
            </w:r>
          </w:p>
          <w:p w:rsidR="009F5965" w:rsidRDefault="009F5965" w:rsidP="00FD6CE2"/>
          <w:p w:rsidR="009F5965" w:rsidRDefault="009F5965" w:rsidP="00FD6CE2">
            <w:r>
              <w:t>142</w:t>
            </w:r>
          </w:p>
        </w:tc>
        <w:tc>
          <w:tcPr>
            <w:tcW w:w="1064" w:type="pct"/>
          </w:tcPr>
          <w:p w:rsidR="009F5965" w:rsidRPr="00AB3DC0" w:rsidRDefault="009F5965" w:rsidP="00FD6CE2">
            <w:pPr>
              <w:rPr>
                <w:rStyle w:val="FontStyle67"/>
                <w:sz w:val="24"/>
                <w:szCs w:val="24"/>
              </w:rPr>
            </w:pPr>
            <w:r w:rsidRPr="00AB3DC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 «Применение математических методов для решения  задач из различных областей науки и практики производства  Дона».</w:t>
            </w:r>
          </w:p>
        </w:tc>
        <w:tc>
          <w:tcPr>
            <w:tcW w:w="589" w:type="pct"/>
          </w:tcPr>
          <w:p w:rsidR="009F5965" w:rsidRDefault="001D4A0A" w:rsidP="00FD6CE2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042" w:type="pct"/>
          </w:tcPr>
          <w:p w:rsidR="009F5965" w:rsidRDefault="00D07C83" w:rsidP="00FD6CE2">
            <w:r w:rsidRPr="002927F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«Математика. Сборник задач профильной направленности» </w:t>
            </w:r>
            <w:hyperlink r:id="rId33" w:history="1">
              <w:r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https://s.11klasov.ru/7679-matematika-sbornik-zadach-profilnoj-napravlennosti-bashmakov-mi.html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696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  <w:r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1 (1-9).</w:t>
            </w:r>
          </w:p>
        </w:tc>
      </w:tr>
      <w:tr w:rsidR="009F5965" w:rsidTr="00735725">
        <w:tc>
          <w:tcPr>
            <w:tcW w:w="306" w:type="pct"/>
          </w:tcPr>
          <w:p w:rsidR="009F5965" w:rsidRDefault="009F5965" w:rsidP="00FD6CE2">
            <w:r>
              <w:t>28.04</w:t>
            </w:r>
          </w:p>
          <w:p w:rsidR="009F5965" w:rsidRDefault="009F5965" w:rsidP="00FD6CE2">
            <w:r>
              <w:t>143</w:t>
            </w:r>
          </w:p>
          <w:p w:rsidR="009F5965" w:rsidRDefault="009F5965" w:rsidP="00FD6CE2"/>
        </w:tc>
        <w:tc>
          <w:tcPr>
            <w:tcW w:w="1064" w:type="pct"/>
          </w:tcPr>
          <w:p w:rsidR="009F5965" w:rsidRPr="00AB3DC0" w:rsidRDefault="009F5965" w:rsidP="00FD6CE2">
            <w:pPr>
              <w:rPr>
                <w:rStyle w:val="FontStyle67"/>
                <w:sz w:val="24"/>
                <w:szCs w:val="24"/>
              </w:rPr>
            </w:pPr>
            <w:r w:rsidRPr="00AB3DC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с казачьим компонентом по теме «Прикладные задачи. Интерпретация результата, учет реальных ограничений». </w:t>
            </w:r>
          </w:p>
        </w:tc>
        <w:tc>
          <w:tcPr>
            <w:tcW w:w="589" w:type="pct"/>
          </w:tcPr>
          <w:p w:rsidR="009F5965" w:rsidRDefault="001D4A0A" w:rsidP="00FD6CE2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042" w:type="pct"/>
          </w:tcPr>
          <w:p w:rsidR="009F5965" w:rsidRPr="002927F4" w:rsidRDefault="002927F4" w:rsidP="00D0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F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«Математика. Сборник задач профильной направленности» </w:t>
            </w:r>
            <w:hyperlink r:id="rId34" w:history="1">
              <w:r w:rsidR="0082199A"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https://s.11klasov.ru/7679-matematika-sbornik-zadach-profilnoj-napravlennosti-bashmakov-mi.html</w:t>
              </w:r>
            </w:hyperlink>
            <w:r w:rsidR="008219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7C83" w:rsidRPr="00AA696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 w:rsidR="00D07C8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D07C8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07C83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="00D07C83"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D07C83">
              <w:rPr>
                <w:rFonts w:ascii="Times New Roman" w:hAnsi="Times New Roman" w:cs="Times New Roman"/>
                <w:sz w:val="24"/>
                <w:szCs w:val="24"/>
              </w:rPr>
              <w:t>омер 2 (1-4).</w:t>
            </w:r>
          </w:p>
        </w:tc>
      </w:tr>
      <w:tr w:rsidR="009F5965" w:rsidTr="00735725">
        <w:tc>
          <w:tcPr>
            <w:tcW w:w="306" w:type="pct"/>
          </w:tcPr>
          <w:p w:rsidR="009F5965" w:rsidRDefault="009F5965" w:rsidP="00FD6CE2">
            <w:r>
              <w:t>29.04.20</w:t>
            </w:r>
          </w:p>
          <w:p w:rsidR="009F5965" w:rsidRDefault="009F5965" w:rsidP="00FD6CE2"/>
          <w:p w:rsidR="009F5965" w:rsidRDefault="009F5965" w:rsidP="00FD6CE2">
            <w:r>
              <w:t>144</w:t>
            </w:r>
          </w:p>
        </w:tc>
        <w:tc>
          <w:tcPr>
            <w:tcW w:w="1064" w:type="pct"/>
          </w:tcPr>
          <w:p w:rsidR="009F5965" w:rsidRPr="00FD6CE2" w:rsidRDefault="009F5965" w:rsidP="00FD6CE2">
            <w:pPr>
              <w:rPr>
                <w:sz w:val="24"/>
                <w:szCs w:val="24"/>
              </w:rPr>
            </w:pPr>
            <w:r w:rsidRPr="00FD6CE2">
              <w:rPr>
                <w:rStyle w:val="FontStyle67"/>
                <w:sz w:val="24"/>
                <w:szCs w:val="24"/>
              </w:rPr>
              <w:t>Обобщающий урок по теме «Уравнения и неравенства».</w:t>
            </w:r>
          </w:p>
        </w:tc>
        <w:tc>
          <w:tcPr>
            <w:tcW w:w="589" w:type="pct"/>
          </w:tcPr>
          <w:p w:rsidR="009F5965" w:rsidRDefault="001D4A0A" w:rsidP="00FD6CE2">
            <w:r w:rsidRPr="009F59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проверка.</w:t>
            </w:r>
          </w:p>
        </w:tc>
        <w:tc>
          <w:tcPr>
            <w:tcW w:w="3042" w:type="pct"/>
          </w:tcPr>
          <w:p w:rsidR="009F5965" w:rsidRPr="0094212C" w:rsidRDefault="0094212C" w:rsidP="00FD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 </w:t>
            </w:r>
            <w:hyperlink r:id="rId35" w:tgtFrame="_blank" w:history="1">
              <w:r w:rsidR="0082199A" w:rsidRPr="0094212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https://youtu.be/88-12PFgagE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4A0A" w:rsidRPr="002927F4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электронный задачник М.И.Башмаков «Математика. Сборник задач профильной направленности» </w:t>
            </w:r>
            <w:hyperlink r:id="rId36" w:history="1">
              <w:r w:rsidR="001D4A0A"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https://s.11klasov.ru/7679-matematika-sbornik-zadach-profilnoj-napravlennosti-bashmakov-mi.html</w:t>
              </w:r>
            </w:hyperlink>
            <w:r w:rsidR="001D4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4A0A" w:rsidRPr="00AA696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 w:rsidR="001D4A0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1D4A0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1D4A0A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  <w:r w:rsidR="001D4A0A"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D4A0A">
              <w:rPr>
                <w:rFonts w:ascii="Times New Roman" w:hAnsi="Times New Roman" w:cs="Times New Roman"/>
                <w:sz w:val="24"/>
                <w:szCs w:val="24"/>
              </w:rPr>
              <w:t>омер 3.</w:t>
            </w:r>
          </w:p>
        </w:tc>
      </w:tr>
      <w:tr w:rsidR="009F5965" w:rsidTr="000A22F4">
        <w:tc>
          <w:tcPr>
            <w:tcW w:w="5000" w:type="pct"/>
            <w:gridSpan w:val="4"/>
          </w:tcPr>
          <w:p w:rsidR="009F5965" w:rsidRDefault="009F5965" w:rsidP="00FD6CE2">
            <w:r w:rsidRPr="005C0C73">
              <w:rPr>
                <w:rStyle w:val="FontStyle67"/>
                <w:b/>
                <w:sz w:val="28"/>
                <w:szCs w:val="28"/>
              </w:rPr>
              <w:t>Повторение за курс «Математика»</w:t>
            </w:r>
          </w:p>
        </w:tc>
      </w:tr>
      <w:tr w:rsidR="009F5965" w:rsidTr="00735725">
        <w:tc>
          <w:tcPr>
            <w:tcW w:w="306" w:type="pct"/>
          </w:tcPr>
          <w:p w:rsidR="009F5965" w:rsidRDefault="009F5965" w:rsidP="00FD6CE2">
            <w:r>
              <w:t>30.04.20</w:t>
            </w:r>
          </w:p>
          <w:p w:rsidR="009F5965" w:rsidRDefault="009F5965" w:rsidP="00FD6CE2"/>
          <w:p w:rsidR="009F5965" w:rsidRDefault="009F5965" w:rsidP="00FD6CE2">
            <w:r>
              <w:t>145</w:t>
            </w:r>
          </w:p>
        </w:tc>
        <w:tc>
          <w:tcPr>
            <w:tcW w:w="1064" w:type="pct"/>
          </w:tcPr>
          <w:p w:rsidR="009F5965" w:rsidRPr="00FD6CE2" w:rsidRDefault="009F5965" w:rsidP="00FD6CE2">
            <w:r w:rsidRPr="00FD6CE2">
              <w:rPr>
                <w:rFonts w:ascii="Times New Roman" w:hAnsi="Times New Roman" w:cs="Times New Roman"/>
              </w:rPr>
              <w:t>Показательные уравнения и неравенства. Логарифмические уравнения и неравенства</w:t>
            </w:r>
          </w:p>
        </w:tc>
        <w:tc>
          <w:tcPr>
            <w:tcW w:w="589" w:type="pct"/>
          </w:tcPr>
          <w:p w:rsidR="009F5965" w:rsidRDefault="001D4A0A" w:rsidP="00FD6CE2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042" w:type="pct"/>
          </w:tcPr>
          <w:p w:rsidR="009F5965" w:rsidRDefault="001D4A0A" w:rsidP="00FD6CE2">
            <w:r w:rsidRPr="002927F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«Математика. Сборник задач профильной направленности» </w:t>
            </w:r>
            <w:hyperlink r:id="rId37" w:history="1">
              <w:r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https://s.11klasov.ru/7679-matematika-sbornik-zadach-profilnoj-napravlennosti-bashmakov-mi.html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696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  <w:r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4 (1-20).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76E1E"/>
    <w:rsid w:val="000A22F4"/>
    <w:rsid w:val="00120FF3"/>
    <w:rsid w:val="00124524"/>
    <w:rsid w:val="00197F19"/>
    <w:rsid w:val="001D4A0A"/>
    <w:rsid w:val="00246BE9"/>
    <w:rsid w:val="002927F4"/>
    <w:rsid w:val="002F6926"/>
    <w:rsid w:val="005E7BFD"/>
    <w:rsid w:val="006735C4"/>
    <w:rsid w:val="006930C4"/>
    <w:rsid w:val="00735725"/>
    <w:rsid w:val="007F31E8"/>
    <w:rsid w:val="0082199A"/>
    <w:rsid w:val="008D61D7"/>
    <w:rsid w:val="0094212C"/>
    <w:rsid w:val="00972E08"/>
    <w:rsid w:val="009F5965"/>
    <w:rsid w:val="00AA696B"/>
    <w:rsid w:val="00AB3DC0"/>
    <w:rsid w:val="00BD4C2D"/>
    <w:rsid w:val="00BE62B6"/>
    <w:rsid w:val="00C5715D"/>
    <w:rsid w:val="00CA3422"/>
    <w:rsid w:val="00CD0278"/>
    <w:rsid w:val="00D07C83"/>
    <w:rsid w:val="00D65BBD"/>
    <w:rsid w:val="00E61738"/>
    <w:rsid w:val="00E73AEF"/>
    <w:rsid w:val="00FD6CE2"/>
    <w:rsid w:val="00FE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FD6CE2"/>
    <w:rPr>
      <w:rFonts w:ascii="Times New Roman" w:hAnsi="Times New Roman" w:cs="Times New Roman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73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3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8" Type="http://schemas.openxmlformats.org/officeDocument/2006/relationships/hyperlink" Target="file:///C:/Users/x/Desktop/&#1041;&#1072;&#1096;&#1084;&#1072;&#1082;&#1086;&#1074;-&#1091;&#1095;&#1077;&#1073;&#1085;&#1080;&#1082;%20&#1080;%20&#1079;&#1072;&#1076;&#1072;&#1095;&#1085;&#1080;&#1082;/&#1052;&#1072;&#1090;&#1077;&#1084;&#1072;&#1090;&#1080;&#1082;&#1072;.%20&#1059;&#1095;&#1077;&#1073;&#1085;&#1080;&#1082;%20(&#1057;&#1055;&#1054;)_&#1041;&#1072;&#1096;&#1084;&#1072;&#1082;&#1086;&#1074;%20&#1052;.&#1048;_2014%20-256&#1089;.pdf" TargetMode="External"/><Relationship Id="rId26" Type="http://schemas.openxmlformats.org/officeDocument/2006/relationships/hyperlink" Target="file:///C:/Users/x/Desktop/&#1041;&#1072;&#1096;&#1084;&#1072;&#1082;&#1086;&#1074;-&#1091;&#1095;&#1077;&#1073;&#1085;&#1080;&#1082;%20&#1080;%20&#1079;&#1072;&#1076;&#1072;&#1095;&#1085;&#1080;&#1082;/&#1052;&#1072;&#1090;&#1077;&#1084;&#1072;&#1090;&#1080;&#1082;&#1072;.%20&#1059;&#1095;&#1077;&#1073;&#1085;&#1080;&#1082;%20(&#1057;&#1055;&#1054;)_&#1041;&#1072;&#1096;&#1084;&#1072;&#1082;&#1086;&#1074;%20&#1052;.&#1048;_2014%20-256&#1089;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34" Type="http://schemas.openxmlformats.org/officeDocument/2006/relationships/hyperlink" Target="https://s.11klasov.ru/7679-matematika-sbornik-zadach-profilnoj-napravlennosti-bashmakov-mi.html" TargetMode="External"/><Relationship Id="rId7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2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7" Type="http://schemas.openxmlformats.org/officeDocument/2006/relationships/hyperlink" Target="https://youtu.be/gtaP70zBGKQ" TargetMode="External"/><Relationship Id="rId25" Type="http://schemas.openxmlformats.org/officeDocument/2006/relationships/hyperlink" Target="https://youtu.be/daaIeBPtdno" TargetMode="External"/><Relationship Id="rId33" Type="http://schemas.openxmlformats.org/officeDocument/2006/relationships/hyperlink" Target="https://s.11klasov.ru/7679-matematika-sbornik-zadach-profilnoj-napravlennosti-bashmakov-mi.html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20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29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/Users/x/Desktop/&#1041;&#1072;&#1096;&#1084;&#1072;&#1082;&#1086;&#1074;-&#1091;&#1095;&#1077;&#1073;&#1085;&#1080;&#1082;%20&#1080;%20&#1079;&#1072;&#1076;&#1072;&#1095;&#1085;&#1080;&#1082;/&#1052;&#1072;&#1090;&#1077;&#1084;&#1072;&#1090;&#1080;&#1082;&#1072;.%20&#1059;&#1095;&#1077;&#1073;&#1085;&#1080;&#1082;%20(&#1057;&#1055;&#1054;)_&#1041;&#1072;&#1096;&#1084;&#1072;&#1082;&#1086;&#1074;%20&#1052;.&#1048;_2014%20-256&#1089;.pdf" TargetMode="External"/><Relationship Id="rId11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24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32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37" Type="http://schemas.openxmlformats.org/officeDocument/2006/relationships/hyperlink" Target="https://s.11klasov.ru/7679-matematika-sbornik-zadach-profilnoj-napravlennosti-bashmakov-mi.html" TargetMode="External"/><Relationship Id="rId5" Type="http://schemas.openxmlformats.org/officeDocument/2006/relationships/hyperlink" Target="https://youtu.be/pGcg_9e2CKA" TargetMode="External"/><Relationship Id="rId15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23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28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36" Type="http://schemas.openxmlformats.org/officeDocument/2006/relationships/hyperlink" Target="https://s.11klasov.ru/7679-matematika-sbornik-zadach-profilnoj-napravlennosti-bashmakov-mi.html" TargetMode="External"/><Relationship Id="rId10" Type="http://schemas.openxmlformats.org/officeDocument/2006/relationships/hyperlink" Target="file:///C:/Users/x/Desktop/&#1041;&#1072;&#1096;&#1084;&#1072;&#1082;&#1086;&#1074;-&#1091;&#1095;&#1077;&#1073;&#1085;&#1080;&#1082;%20&#1080;%20&#1079;&#1072;&#1076;&#1072;&#1095;&#1085;&#1080;&#1082;/&#1052;&#1072;&#1090;&#1077;&#1084;&#1072;&#1090;&#1080;&#1082;&#1072;.%20&#1059;&#1095;&#1077;&#1073;&#1085;&#1080;&#1082;%20(&#1057;&#1055;&#1054;)_&#1041;&#1072;&#1096;&#1084;&#1072;&#1082;&#1086;&#1074;%20&#1052;.&#1048;_2014%20-256&#1089;.pdf" TargetMode="External"/><Relationship Id="rId19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31" Type="http://schemas.openxmlformats.org/officeDocument/2006/relationships/hyperlink" Target="https://youtu.be/Gbf_yiMvg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RWOrHy_xS0" TargetMode="External"/><Relationship Id="rId14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22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27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30" Type="http://schemas.openxmlformats.org/officeDocument/2006/relationships/hyperlink" Target="https://s.11klasov.ru/7679-matematika-sbornik-zadach-profilnoj-napravlennosti-bashmakov-mi.html" TargetMode="External"/><Relationship Id="rId35" Type="http://schemas.openxmlformats.org/officeDocument/2006/relationships/hyperlink" Target="https://youtu.be/88-12PFg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6</cp:revision>
  <cp:lastPrinted>2020-04-29T08:58:00Z</cp:lastPrinted>
  <dcterms:created xsi:type="dcterms:W3CDTF">2020-04-28T10:13:00Z</dcterms:created>
  <dcterms:modified xsi:type="dcterms:W3CDTF">2020-04-29T09:39:00Z</dcterms:modified>
</cp:coreProperties>
</file>